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7400F3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6" o:title=""/>
          </v:shape>
          <o:OLEObject Type="Embed" ProgID="Photoshop.Image.6" ShapeID="_x0000_s1044" DrawAspect="Content" ObjectID="_1553060073" r:id="rId7">
            <o:FieldCodes>\s</o:FieldCodes>
          </o:OLEObject>
        </w:obje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C00FEE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84470">
        <w:rPr>
          <w:rFonts w:ascii="Times New Roman" w:hAnsi="Times New Roman" w:cs="Times New Roman"/>
          <w:b/>
          <w:sz w:val="28"/>
          <w:szCs w:val="28"/>
        </w:rPr>
        <w:t>.</w:t>
      </w:r>
      <w:r w:rsidR="00C86D44">
        <w:rPr>
          <w:rFonts w:ascii="Times New Roman" w:hAnsi="Times New Roman" w:cs="Times New Roman"/>
          <w:b/>
          <w:sz w:val="28"/>
          <w:szCs w:val="28"/>
        </w:rPr>
        <w:t>03</w:t>
      </w:r>
      <w:r w:rsidR="00904E21">
        <w:rPr>
          <w:rFonts w:ascii="Times New Roman" w:hAnsi="Times New Roman" w:cs="Times New Roman"/>
          <w:b/>
          <w:sz w:val="28"/>
          <w:szCs w:val="28"/>
        </w:rPr>
        <w:t>.201</w:t>
      </w:r>
      <w:r w:rsidR="00C86D44">
        <w:rPr>
          <w:rFonts w:ascii="Times New Roman" w:hAnsi="Times New Roman" w:cs="Times New Roman"/>
          <w:b/>
          <w:sz w:val="28"/>
          <w:szCs w:val="28"/>
        </w:rPr>
        <w:t>7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73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="00904E21">
        <w:rPr>
          <w:rFonts w:ascii="Times New Roman" w:hAnsi="Times New Roman" w:cs="Times New Roman"/>
          <w:sz w:val="28"/>
          <w:szCs w:val="28"/>
        </w:rPr>
        <w:t>Ф</w:t>
      </w:r>
      <w:r w:rsidRPr="009F4A9E">
        <w:rPr>
          <w:rFonts w:ascii="Times New Roman" w:hAnsi="Times New Roman" w:cs="Times New Roman"/>
          <w:sz w:val="28"/>
          <w:szCs w:val="28"/>
        </w:rPr>
        <w:t>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</w:t>
      </w:r>
      <w:r w:rsidR="00904E21">
        <w:rPr>
          <w:rFonts w:ascii="Times New Roman" w:hAnsi="Times New Roman" w:cs="Times New Roman"/>
          <w:sz w:val="28"/>
          <w:szCs w:val="28"/>
        </w:rPr>
        <w:t>Жилищным кодексом РФ, Гражданским кодексом РФ, Постановление Правительства РФ от 06.02.2006 г.,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Богородицкий сельсовет№ 17 от 03.06.2010 </w:t>
      </w:r>
      <w:r w:rsidR="00F6020C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hAnsi="Times New Roman" w:cs="Times New Roman"/>
          <w:sz w:val="28"/>
          <w:szCs w:val="28"/>
        </w:rPr>
        <w:t xml:space="preserve">«О порядке передачи в аренду муниципального имущества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</w:t>
      </w:r>
      <w:r w:rsidR="00904E21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сельсовет, администрация Богородицкого сельсовета </w:t>
      </w:r>
    </w:p>
    <w:p w:rsidR="00213044" w:rsidRDefault="00904E21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3044">
        <w:rPr>
          <w:rFonts w:ascii="Times New Roman" w:hAnsi="Times New Roman" w:cs="Times New Roman"/>
          <w:b/>
          <w:sz w:val="28"/>
          <w:szCs w:val="28"/>
        </w:rPr>
        <w:t>:</w:t>
      </w:r>
    </w:p>
    <w:p w:rsidR="00D5773F" w:rsidRDefault="00213044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D5773F">
        <w:rPr>
          <w:rFonts w:ascii="Times New Roman" w:hAnsi="Times New Roman" w:cs="Times New Roman"/>
          <w:sz w:val="28"/>
          <w:szCs w:val="28"/>
        </w:rPr>
        <w:t>(конкурс</w:t>
      </w:r>
      <w:r w:rsidRPr="00D5773F">
        <w:rPr>
          <w:rFonts w:ascii="Times New Roman" w:hAnsi="Times New Roman" w:cs="Times New Roman"/>
          <w:sz w:val="28"/>
          <w:szCs w:val="28"/>
        </w:rPr>
        <w:t>)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домом, расположенным по адрес</w:t>
      </w:r>
      <w:r w:rsidR="00412C16" w:rsidRPr="00D5773F">
        <w:rPr>
          <w:rFonts w:ascii="Times New Roman" w:hAnsi="Times New Roman" w:cs="Times New Roman"/>
          <w:sz w:val="28"/>
          <w:szCs w:val="28"/>
        </w:rPr>
        <w:t>у -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Липецкая обл.,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>. ст. Плавица,</w:t>
      </w:r>
      <w:r w:rsidR="00F6020C">
        <w:rPr>
          <w:rFonts w:ascii="Times New Roman" w:hAnsi="Times New Roman" w:cs="Times New Roman"/>
          <w:sz w:val="28"/>
          <w:szCs w:val="28"/>
        </w:rPr>
        <w:t xml:space="preserve"> </w:t>
      </w:r>
      <w:r w:rsidR="00C00FEE">
        <w:rPr>
          <w:rFonts w:ascii="Times New Roman" w:hAnsi="Times New Roman" w:cs="Times New Roman"/>
          <w:sz w:val="28"/>
          <w:szCs w:val="28"/>
        </w:rPr>
        <w:t>ул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. </w:t>
      </w:r>
      <w:r w:rsidR="00C00FEE">
        <w:rPr>
          <w:rFonts w:ascii="Times New Roman" w:hAnsi="Times New Roman" w:cs="Times New Roman"/>
          <w:sz w:val="28"/>
          <w:szCs w:val="28"/>
        </w:rPr>
        <w:t>Строителей, д. 1,2,2А,4,5,6,7,8,9,10,11,12,16,18</w:t>
      </w:r>
    </w:p>
    <w:p w:rsidR="00412C16" w:rsidRDefault="00D5773F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сроком на </w:t>
      </w:r>
      <w:r w:rsidR="00904E21">
        <w:rPr>
          <w:rFonts w:ascii="Times New Roman" w:hAnsi="Times New Roman" w:cs="Times New Roman"/>
          <w:sz w:val="28"/>
          <w:szCs w:val="28"/>
        </w:rPr>
        <w:t>1</w:t>
      </w:r>
    </w:p>
    <w:p w:rsidR="00213044" w:rsidRPr="00D5773F" w:rsidRDefault="00904E21" w:rsidP="00904E21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773F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 w:rsidR="007400F3">
        <w:rPr>
          <w:rFonts w:ascii="Times New Roman" w:hAnsi="Times New Roman" w:cs="Times New Roman"/>
          <w:sz w:val="28"/>
          <w:szCs w:val="28"/>
        </w:rPr>
        <w:t>9 426 625,93</w:t>
      </w:r>
      <w:bookmarkStart w:id="0" w:name="_GoBack"/>
      <w:bookmarkEnd w:id="0"/>
      <w:r w:rsidR="00412C1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3044" w:rsidRPr="007B5C19" w:rsidRDefault="00213044" w:rsidP="00412C16">
      <w:pPr>
        <w:pStyle w:val="a3"/>
        <w:numPr>
          <w:ilvl w:val="0"/>
          <w:numId w:val="1"/>
        </w:numPr>
        <w:spacing w:before="120"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0C5F">
        <w:rPr>
          <w:rFonts w:ascii="Times New Roman" w:hAnsi="Times New Roman" w:cs="Times New Roman"/>
          <w:sz w:val="28"/>
          <w:szCs w:val="28"/>
        </w:rPr>
        <w:t>конкурса</w:t>
      </w:r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r w:rsidR="00C86D44">
        <w:rPr>
          <w:rFonts w:ascii="Times New Roman" w:hAnsi="Times New Roman" w:cs="Times New Roman"/>
          <w:sz w:val="28"/>
          <w:szCs w:val="28"/>
        </w:rPr>
        <w:t>Хмырову С.Ю</w:t>
      </w:r>
      <w:r w:rsidR="00CD04D0">
        <w:rPr>
          <w:rFonts w:ascii="Times New Roman" w:hAnsi="Times New Roman" w:cs="Times New Roman"/>
          <w:sz w:val="28"/>
          <w:szCs w:val="28"/>
        </w:rPr>
        <w:t>.</w:t>
      </w:r>
    </w:p>
    <w:p w:rsidR="00213044" w:rsidRDefault="00F6020C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9F4A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2E8D" w:rsidRPr="00C86D44" w:rsidRDefault="00213044" w:rsidP="00C86D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sectPr w:rsidR="003D2E8D" w:rsidRPr="00C86D44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12C16"/>
    <w:rsid w:val="00433B3B"/>
    <w:rsid w:val="00434109"/>
    <w:rsid w:val="00451AA9"/>
    <w:rsid w:val="00462B3A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201D6"/>
    <w:rsid w:val="007400F3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04E21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00FEE"/>
    <w:rsid w:val="00C23EE2"/>
    <w:rsid w:val="00C84470"/>
    <w:rsid w:val="00C86D44"/>
    <w:rsid w:val="00C954B3"/>
    <w:rsid w:val="00CC3F6B"/>
    <w:rsid w:val="00CD04D0"/>
    <w:rsid w:val="00CD22E2"/>
    <w:rsid w:val="00D153B5"/>
    <w:rsid w:val="00D40C5F"/>
    <w:rsid w:val="00D504A9"/>
    <w:rsid w:val="00D55A5A"/>
    <w:rsid w:val="00D5773F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6020C"/>
    <w:rsid w:val="00F868F5"/>
    <w:rsid w:val="00FA6260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949131D"/>
  <w15:docId w15:val="{36074F1E-F75A-4EBE-8606-68E1624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2E78-1A5A-44F5-9934-5AD2291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2017-04-07T05:45:00Z</cp:lastPrinted>
  <dcterms:created xsi:type="dcterms:W3CDTF">2012-06-15T09:20:00Z</dcterms:created>
  <dcterms:modified xsi:type="dcterms:W3CDTF">2017-04-07T05:48:00Z</dcterms:modified>
</cp:coreProperties>
</file>